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C5" w:rsidRPr="00A50087" w:rsidRDefault="00A50087">
      <w:pPr>
        <w:rPr>
          <w:rFonts w:ascii="Arial" w:hAnsi="Arial" w:cs="Arial"/>
          <w:color w:val="292929"/>
          <w:sz w:val="21"/>
          <w:szCs w:val="21"/>
          <w:shd w:val="clear" w:color="auto" w:fill="F7F7F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63C531">
            <wp:simplePos x="0" y="0"/>
            <wp:positionH relativeFrom="column">
              <wp:posOffset>-3810</wp:posOffset>
            </wp:positionH>
            <wp:positionV relativeFrom="paragraph">
              <wp:posOffset>304165</wp:posOffset>
            </wp:positionV>
            <wp:extent cx="2522220" cy="3913505"/>
            <wp:effectExtent l="0" t="0" r="5080" b="0"/>
            <wp:wrapSquare wrapText="bothSides"/>
            <wp:docPr id="4" name="Immagine 4" descr="https://img.ibs.it/images/9788817076920_0_0_180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ibs.it/images/9788817076920_0_0_180_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2C5" w:rsidRDefault="00C022C5">
      <w:pPr>
        <w:rPr>
          <w:rFonts w:ascii="Arial" w:hAnsi="Arial" w:cs="Arial"/>
          <w:color w:val="292929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292929"/>
          <w:sz w:val="21"/>
          <w:szCs w:val="21"/>
          <w:shd w:val="clear" w:color="auto" w:fill="F7F7F7"/>
        </w:rPr>
        <w:t>Non è mai stato facile farsi ascoltare dai figli, e lo stress e la mancanza di tempo delle nostre vite acuiscono il problema. Molti genitori si trovano quindi ad alzare sovente la voce, non solo perché troppo aggressivi e impositivi, ma molto spesso per la ragione contraria: il tentativo impossibile di mettersi sullo stesso piano dei figli, tentativo che mostra sempre la propria inefficacia e di conseguenza genera altro stress, frustrazione e, infine, urla. Daniele Novara, uno dei maggiori pedagogisti italiani e massimo esperto di conflitti interpersonali, raccoglie in questo libro riflessioni e indicazioni pratiche per spiegare come imparare a controllare le proprie reazioni emotive e riuscire, con la giusta organizzazione, a farsi ascoltare efficacemente e gestire nel modo migliore i conflitti che quotidianamente si generano con i figli. Partendo dal racconto di storie vere raccolte nel suo lavoro di sostegno ai genitori - dai capricci dei piccoli ai dubbi sull'uso delle punizioni, dalla divisione dei ruoli tra madre e padre alle tipiche discussioni della prima adolescenza -, l'autore mostra la strada per un'educazione basata su regole chiare, organizzazione e una buona comunicazione, che</w:t>
      </w:r>
      <w:r w:rsidR="00A50087">
        <w:rPr>
          <w:rFonts w:ascii="Arial" w:hAnsi="Arial" w:cs="Arial"/>
          <w:color w:val="292929"/>
          <w:sz w:val="21"/>
          <w:szCs w:val="21"/>
          <w:shd w:val="clear" w:color="auto" w:fill="F7F7F7"/>
        </w:rPr>
        <w:t xml:space="preserve"> </w:t>
      </w:r>
      <w:r>
        <w:rPr>
          <w:rFonts w:ascii="Arial" w:hAnsi="Arial" w:cs="Arial"/>
          <w:color w:val="292929"/>
          <w:sz w:val="21"/>
          <w:szCs w:val="21"/>
          <w:shd w:val="clear" w:color="auto" w:fill="F7F7F7"/>
        </w:rPr>
        <w:t>mette i genitori in grado di aiutare i figli a crescere, sviluppando tutte le loro risorse.</w:t>
      </w:r>
    </w:p>
    <w:p w:rsidR="00C022C5" w:rsidRDefault="00C022C5"/>
    <w:p w:rsidR="004311E0" w:rsidRDefault="004311E0"/>
    <w:sectPr w:rsidR="00431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C5"/>
    <w:rsid w:val="004311E0"/>
    <w:rsid w:val="008E6197"/>
    <w:rsid w:val="00A50087"/>
    <w:rsid w:val="00C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6301"/>
  <w15:chartTrackingRefBased/>
  <w15:docId w15:val="{EA033A40-37A9-4199-A232-24FBB941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0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0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Maura Pierotti</cp:lastModifiedBy>
  <cp:revision>2</cp:revision>
  <cp:lastPrinted>2019-12-04T17:34:00Z</cp:lastPrinted>
  <dcterms:created xsi:type="dcterms:W3CDTF">2019-12-04T17:36:00Z</dcterms:created>
  <dcterms:modified xsi:type="dcterms:W3CDTF">2019-12-04T17:36:00Z</dcterms:modified>
</cp:coreProperties>
</file>